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A5B1A" w14:textId="77777777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Course: SAT ACT Prep</w:t>
      </w:r>
    </w:p>
    <w:p w14:paraId="5655B136" w14:textId="77777777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Subject: Mathematical Reasoning</w:t>
      </w:r>
    </w:p>
    <w:p w14:paraId="307C4A5F" w14:textId="77777777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Topic: Arithmetic</w:t>
      </w:r>
    </w:p>
    <w:p w14:paraId="2B3DEB9D" w14:textId="3519C9AA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Subtopic: </w:t>
      </w:r>
      <w:r w:rsidR="003A6647">
        <w:rPr>
          <w:rFonts w:ascii="Bookman Old Style" w:hAnsi="Bookman Old Style" w:cstheme="minorHAnsi"/>
          <w:b/>
          <w:bCs/>
          <w:sz w:val="16"/>
          <w:szCs w:val="16"/>
        </w:rPr>
        <w:t xml:space="preserve">Operations with </w:t>
      </w:r>
      <w:r w:rsidR="00561E56">
        <w:rPr>
          <w:rFonts w:ascii="Bookman Old Style" w:hAnsi="Bookman Old Style" w:cstheme="minorHAnsi"/>
          <w:b/>
          <w:bCs/>
          <w:sz w:val="16"/>
          <w:szCs w:val="16"/>
        </w:rPr>
        <w:t>Numbers Between Zero and One</w:t>
      </w:r>
    </w:p>
    <w:p w14:paraId="0184BC5B" w14:textId="61506D3A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Document: Quick Drill </w:t>
      </w:r>
      <w:r w:rsidR="00C96B70">
        <w:rPr>
          <w:rFonts w:ascii="Bookman Old Style" w:hAnsi="Bookman Old Style" w:cstheme="minorHAnsi"/>
          <w:b/>
          <w:bCs/>
          <w:sz w:val="16"/>
          <w:szCs w:val="16"/>
        </w:rPr>
        <w:t>B</w:t>
      </w: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 Resource</w:t>
      </w:r>
    </w:p>
    <w:p w14:paraId="5C3AAC20" w14:textId="6700799F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Lesson Number:</w:t>
      </w:r>
      <w:r w:rsidRPr="002A5E2A">
        <w:rPr>
          <w:rFonts w:ascii="Bookman Old Style" w:hAnsi="Bookman Old Style" w:cstheme="minorHAnsi"/>
          <w:b/>
          <w:bCs/>
          <w:sz w:val="16"/>
          <w:szCs w:val="16"/>
        </w:rPr>
        <w:tab/>
      </w:r>
      <w:r w:rsidR="002A5E2A">
        <w:rPr>
          <w:rFonts w:ascii="Bookman Old Style" w:hAnsi="Bookman Old Style" w:cstheme="minorHAnsi"/>
          <w:b/>
          <w:bCs/>
          <w:sz w:val="16"/>
          <w:szCs w:val="16"/>
        </w:rPr>
        <w:tab/>
      </w:r>
      <w:r w:rsidR="00A42CA9">
        <w:rPr>
          <w:rFonts w:ascii="Bookman Old Style" w:hAnsi="Bookman Old Style" w:cstheme="minorHAnsi"/>
          <w:b/>
          <w:bCs/>
          <w:sz w:val="16"/>
          <w:szCs w:val="16"/>
        </w:rPr>
        <w:t>5</w:t>
      </w:r>
    </w:p>
    <w:p w14:paraId="51EA22E3" w14:textId="74AED982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Reference Number:</w:t>
      </w:r>
      <w:r w:rsidRPr="002A5E2A">
        <w:rPr>
          <w:rFonts w:ascii="Bookman Old Style" w:hAnsi="Bookman Old Style" w:cstheme="minorHAnsi"/>
          <w:b/>
          <w:bCs/>
          <w:sz w:val="16"/>
          <w:szCs w:val="16"/>
        </w:rPr>
        <w:tab/>
        <w:t>100</w:t>
      </w:r>
      <w:r w:rsidR="00A42CA9">
        <w:rPr>
          <w:rFonts w:ascii="Bookman Old Style" w:hAnsi="Bookman Old Style" w:cstheme="minorHAnsi"/>
          <w:b/>
          <w:bCs/>
          <w:sz w:val="16"/>
          <w:szCs w:val="16"/>
        </w:rPr>
        <w:t>5</w:t>
      </w:r>
      <w:r w:rsidRPr="002A5E2A">
        <w:rPr>
          <w:rFonts w:ascii="Bookman Old Style" w:hAnsi="Bookman Old Style" w:cstheme="minorHAnsi"/>
          <w:b/>
          <w:bCs/>
          <w:sz w:val="16"/>
          <w:szCs w:val="16"/>
        </w:rPr>
        <w:t>-</w:t>
      </w:r>
      <w:r w:rsidR="00C96B70">
        <w:rPr>
          <w:rFonts w:ascii="Bookman Old Style" w:hAnsi="Bookman Old Style" w:cstheme="minorHAnsi"/>
          <w:b/>
          <w:bCs/>
          <w:sz w:val="16"/>
          <w:szCs w:val="16"/>
        </w:rPr>
        <w:t>8</w:t>
      </w:r>
    </w:p>
    <w:p w14:paraId="1E494CE9" w14:textId="77777777" w:rsidR="00800730" w:rsidRPr="002A5E2A" w:rsidRDefault="00800730" w:rsidP="00800730">
      <w:pPr>
        <w:rPr>
          <w:rFonts w:ascii="Bookman Old Style" w:hAnsi="Bookman Old Style" w:cstheme="minorHAnsi"/>
          <w:sz w:val="16"/>
          <w:szCs w:val="16"/>
        </w:rPr>
      </w:pPr>
    </w:p>
    <w:p w14:paraId="6E46E7B7" w14:textId="77777777" w:rsidR="00800730" w:rsidRPr="002A5E2A" w:rsidRDefault="00800730" w:rsidP="00800730">
      <w:pPr>
        <w:rPr>
          <w:rFonts w:ascii="Bookman Old Style" w:hAnsi="Bookman Old Style" w:cstheme="minorHAnsi"/>
          <w:i/>
          <w:iCs/>
          <w:sz w:val="16"/>
          <w:szCs w:val="16"/>
        </w:rPr>
        <w:sectPr w:rsidR="00800730" w:rsidRPr="002A5E2A" w:rsidSect="00E361CE">
          <w:footerReference w:type="default" r:id="rId7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  <w:r w:rsidRPr="002A5E2A">
        <w:rPr>
          <w:rFonts w:ascii="Bookman Old Style" w:hAnsi="Bookman Old Style" w:cstheme="minorHAnsi"/>
          <w:i/>
          <w:iCs/>
          <w:sz w:val="16"/>
          <w:szCs w:val="16"/>
        </w:rPr>
        <w:t>https://youtube.com/c/MrMattTheTutor</w:t>
      </w:r>
    </w:p>
    <w:p w14:paraId="29B9180D" w14:textId="5EE76628" w:rsidR="00800730" w:rsidRPr="002A5E2A" w:rsidRDefault="00800730" w:rsidP="00800730">
      <w:pPr>
        <w:rPr>
          <w:rFonts w:ascii="Bookman Old Style" w:hAnsi="Bookman Old Style" w:cstheme="minorHAnsi"/>
          <w:sz w:val="16"/>
          <w:szCs w:val="16"/>
        </w:rPr>
      </w:pPr>
      <w:r w:rsidRPr="002A5E2A">
        <w:rPr>
          <w:rFonts w:ascii="Bookman Old Style" w:hAnsi="Bookman Old Style" w:cstheme="minorHAnsi"/>
          <w:noProof/>
          <w:sz w:val="16"/>
          <w:szCs w:val="16"/>
        </w:rPr>
        <w:drawing>
          <wp:inline distT="0" distB="0" distL="0" distR="0" wp14:anchorId="2C99760B" wp14:editId="16525CCA">
            <wp:extent cx="5943600" cy="2609215"/>
            <wp:effectExtent l="0" t="0" r="0" b="635"/>
            <wp:docPr id="4" name="Picture 4" descr="A picture containing sitting, sign, monitor,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itting, sign, monitor, scree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9B7FD" w14:textId="67EA8EA7" w:rsidR="009959F8" w:rsidRDefault="009959F8" w:rsidP="00CD060F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6E85E69D" w14:textId="75C939BE" w:rsidR="008418AA" w:rsidRDefault="008418AA" w:rsidP="00CD060F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72460564" w14:textId="771C03B3" w:rsidR="00C91A97" w:rsidRDefault="00D5050E" w:rsidP="00C91A9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If </w:t>
      </w:r>
      <w:r w:rsidR="005F7410">
        <w:rPr>
          <w:rFonts w:ascii="Bookman Old Style" w:hAnsi="Bookman Old Style" w:cstheme="minorHAnsi"/>
        </w:rPr>
        <w:t>A</w:t>
      </w:r>
      <w:r>
        <w:rPr>
          <w:rFonts w:ascii="Bookman Old Style" w:hAnsi="Bookman Old Style" w:cstheme="minorHAnsi"/>
        </w:rPr>
        <w:t xml:space="preserve"> is greater than zero and less than one, which of the following is listed in ascending order</w:t>
      </w:r>
      <w:r w:rsidR="0000621C">
        <w:rPr>
          <w:rFonts w:ascii="Bookman Old Style" w:hAnsi="Bookman Old Style" w:cstheme="minorHAnsi"/>
        </w:rPr>
        <w:t>?</w:t>
      </w:r>
    </w:p>
    <w:p w14:paraId="6848DFC5" w14:textId="6B67552D" w:rsidR="00AA7437" w:rsidRPr="00B837FB" w:rsidRDefault="00DC2F19" w:rsidP="00AA7437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3</m:t>
                </m:r>
              </m:den>
            </m:f>
          </m:sup>
        </m:sSup>
      </m:oMath>
      <w:r w:rsidR="00AA7437">
        <w:rPr>
          <w:rFonts w:ascii="Bookman Old Style" w:eastAsiaTheme="minorEastAsia" w:hAnsi="Bookman Old Style" w:cstheme="minorHAnsi"/>
        </w:rPr>
        <w:t>,</w:t>
      </w:r>
      <m:oMath>
        <m:r>
          <w:rPr>
            <w:rFonts w:ascii="Cambria Math" w:eastAsiaTheme="minorEastAsia" w:hAnsi="Cambria Math" w:cstheme="minorHAnsi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3</m:t>
                </m:r>
              </m:den>
            </m:f>
          </m:sup>
        </m:sSup>
      </m:oMath>
      <w:r w:rsidR="00AA7437">
        <w:rPr>
          <w:rFonts w:ascii="Bookman Old Style" w:eastAsiaTheme="minorEastAsia" w:hAnsi="Bookman Old Style" w:cstheme="minorHAnsi"/>
        </w:rPr>
        <w:t>,</w:t>
      </w:r>
      <m:oMath>
        <m:r>
          <w:rPr>
            <w:rFonts w:ascii="Cambria Math" w:eastAsiaTheme="minorEastAsia" w:hAnsi="Cambria Math" w:cstheme="minorHAnsi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den>
            </m:f>
          </m:sup>
        </m:sSup>
      </m:oMath>
      <w:r w:rsidR="00AA7437">
        <w:rPr>
          <w:rFonts w:ascii="Bookman Old Style" w:eastAsiaTheme="minorEastAsia" w:hAnsi="Bookman Old Style" w:cstheme="minorHAnsi"/>
        </w:rPr>
        <w:t>,</w:t>
      </w:r>
      <m:oMath>
        <m:r>
          <w:rPr>
            <w:rFonts w:ascii="Cambria Math" w:eastAsiaTheme="minorEastAsia" w:hAnsi="Cambria Math" w:cstheme="minorHAnsi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den>
            </m:f>
          </m:sup>
        </m:sSup>
      </m:oMath>
    </w:p>
    <w:p w14:paraId="64628436" w14:textId="11898B08" w:rsidR="00AA7437" w:rsidRPr="00685FEB" w:rsidRDefault="00685FEB" w:rsidP="00AA7437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,A</m:t>
            </m:r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3</m:t>
                </m:r>
              </m:den>
            </m:f>
          </m:sup>
        </m:sSup>
      </m:oMath>
      <w:r>
        <w:rPr>
          <w:rFonts w:ascii="Bookman Old Style" w:eastAsiaTheme="minorEastAsia" w:hAnsi="Bookman Old Style" w:cstheme="minorHAnsi"/>
        </w:rPr>
        <w:t>,</w:t>
      </w:r>
      <m:oMath>
        <m:r>
          <w:rPr>
            <w:rFonts w:ascii="Cambria Math" w:eastAsiaTheme="minorEastAsia" w:hAnsi="Cambria Math" w:cstheme="minorHAnsi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theme="minorHAnsi"/>
          </w:rPr>
          <m:t>,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theme="minorHAnsi"/>
          </w:rPr>
          <m:t xml:space="preserve"> </m:t>
        </m:r>
      </m:oMath>
    </w:p>
    <w:p w14:paraId="0786F425" w14:textId="22946584" w:rsidR="00685FEB" w:rsidRPr="00B837FB" w:rsidRDefault="00685FEB" w:rsidP="00685FEB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eastAsiaTheme="minorEastAsia" w:hAnsi="Cambria Math" w:cstheme="minorHAnsi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theme="minorHAnsi"/>
              </w:rPr>
              <m:t>,</m:t>
            </m:r>
            <m:r>
              <w:rPr>
                <w:rFonts w:ascii="Cambria Math" w:eastAsiaTheme="minorEastAsia" w:hAnsi="Cambria Math" w:cstheme="minorHAnsi"/>
              </w:rPr>
              <m:t xml:space="preserve"> </m:t>
            </m:r>
            <m:r>
              <w:rPr>
                <w:rFonts w:ascii="Cambria Math" w:eastAsiaTheme="minorEastAsia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theme="minorHAnsi"/>
          </w:rPr>
          <m:t xml:space="preserve"> </m:t>
        </m:r>
      </m:oMath>
    </w:p>
    <w:p w14:paraId="7981A682" w14:textId="4DD69C7A" w:rsidR="00685FEB" w:rsidRPr="00B837FB" w:rsidRDefault="00685FEB" w:rsidP="00685FEB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theme="minorHAnsi"/>
          </w:rPr>
          <m:t>,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theme="minorHAnsi"/>
          </w:rPr>
          <m:t>,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,A</m:t>
            </m:r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theme="minorHAnsi"/>
          </w:rPr>
          <m:t xml:space="preserve">  </m:t>
        </m:r>
      </m:oMath>
    </w:p>
    <w:p w14:paraId="2285638F" w14:textId="4EBD6BEC" w:rsidR="00AA7437" w:rsidRPr="00B837FB" w:rsidRDefault="00AA7437" w:rsidP="00AA7437">
      <w:pPr>
        <w:pStyle w:val="ListParagraph"/>
        <w:spacing w:line="480" w:lineRule="auto"/>
        <w:ind w:left="1440"/>
        <w:rPr>
          <w:rFonts w:ascii="Bookman Old Style" w:hAnsi="Bookman Old Style" w:cstheme="minorHAnsi"/>
        </w:rPr>
      </w:pPr>
    </w:p>
    <w:p w14:paraId="0A42C69F" w14:textId="0D353266" w:rsidR="009959F8" w:rsidRDefault="009959F8" w:rsidP="009959F8">
      <w:pPr>
        <w:spacing w:line="480" w:lineRule="auto"/>
        <w:rPr>
          <w:rFonts w:ascii="Bookman Old Style" w:hAnsi="Bookman Old Style" w:cstheme="minorHAnsi"/>
        </w:rPr>
      </w:pPr>
    </w:p>
    <w:p w14:paraId="4CDB3956" w14:textId="1133809F" w:rsidR="003E22C6" w:rsidRDefault="003E22C6" w:rsidP="009959F8">
      <w:pPr>
        <w:spacing w:line="480" w:lineRule="auto"/>
        <w:rPr>
          <w:rFonts w:ascii="Bookman Old Style" w:hAnsi="Bookman Old Style" w:cstheme="minorHAnsi"/>
        </w:rPr>
      </w:pPr>
    </w:p>
    <w:p w14:paraId="6F4FE42A" w14:textId="042904B1" w:rsidR="00D5050E" w:rsidRDefault="00D5050E" w:rsidP="00D5050E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If </w:t>
      </w:r>
      <w:r w:rsidR="005F7410">
        <w:rPr>
          <w:rFonts w:ascii="Bookman Old Style" w:hAnsi="Bookman Old Style" w:cstheme="minorHAnsi"/>
        </w:rPr>
        <w:t>A</w:t>
      </w:r>
      <w:r>
        <w:rPr>
          <w:rFonts w:ascii="Bookman Old Style" w:hAnsi="Bookman Old Style" w:cstheme="minorHAnsi"/>
        </w:rPr>
        <w:t xml:space="preserve"> is greater than zero and less than one, which of the following is listed in ascending order?</w:t>
      </w:r>
    </w:p>
    <w:p w14:paraId="34A5B1D3" w14:textId="5644F5C5" w:rsidR="005F7410" w:rsidRPr="00AA7437" w:rsidRDefault="00DC2F19" w:rsidP="005F7410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5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</m:t>
            </m:r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</m:t>
            </m:r>
            <m:r>
              <w:rPr>
                <w:rFonts w:ascii="Cambria Math" w:hAnsi="Cambria Math" w:cstheme="minorHAnsi"/>
              </w:rPr>
              <m:t>5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</w:p>
    <w:p w14:paraId="34C29A64" w14:textId="1F92383A" w:rsidR="00AA7437" w:rsidRPr="005F7410" w:rsidRDefault="00AA7437" w:rsidP="00AA7437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-5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5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-3</m:t>
            </m:r>
          </m:sup>
        </m:sSup>
      </m:oMath>
    </w:p>
    <w:p w14:paraId="7B8ED5BD" w14:textId="6254D46C" w:rsidR="00AA7437" w:rsidRPr="005F7410" w:rsidRDefault="00AA7437" w:rsidP="00AA7437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5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-3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-5</m:t>
            </m:r>
          </m:sup>
        </m:sSup>
      </m:oMath>
    </w:p>
    <w:p w14:paraId="45300227" w14:textId="1F73CF0E" w:rsidR="00685FEB" w:rsidRPr="005F7410" w:rsidRDefault="00685FEB" w:rsidP="00685FEB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5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-5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-3</m:t>
            </m:r>
          </m:sup>
        </m:sSup>
      </m:oMath>
    </w:p>
    <w:p w14:paraId="491A4765" w14:textId="1031DC5D" w:rsidR="003E22C6" w:rsidRDefault="003E22C6" w:rsidP="00AA7437">
      <w:pPr>
        <w:pStyle w:val="ListParagraph"/>
        <w:spacing w:line="480" w:lineRule="auto"/>
        <w:ind w:left="1440"/>
        <w:rPr>
          <w:rFonts w:ascii="Bookman Old Style" w:hAnsi="Bookman Old Style" w:cstheme="minorHAnsi"/>
        </w:rPr>
      </w:pPr>
    </w:p>
    <w:p w14:paraId="6E8D6448" w14:textId="77777777" w:rsidR="003E22C6" w:rsidRPr="005F7410" w:rsidRDefault="003E22C6" w:rsidP="00AA7437">
      <w:pPr>
        <w:pStyle w:val="ListParagraph"/>
        <w:spacing w:line="480" w:lineRule="auto"/>
        <w:ind w:left="1440"/>
        <w:rPr>
          <w:rFonts w:ascii="Bookman Old Style" w:hAnsi="Bookman Old Style" w:cstheme="minorHAnsi"/>
        </w:rPr>
      </w:pPr>
    </w:p>
    <w:p w14:paraId="66F110B2" w14:textId="5A4373E3" w:rsidR="00D5050E" w:rsidRDefault="00D5050E" w:rsidP="00D5050E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If </w:t>
      </w:r>
      <w:r w:rsidR="009E0D9B">
        <w:rPr>
          <w:rFonts w:ascii="Bookman Old Style" w:hAnsi="Bookman Old Style" w:cstheme="minorHAnsi"/>
        </w:rPr>
        <w:t>A</w:t>
      </w:r>
      <w:r>
        <w:rPr>
          <w:rFonts w:ascii="Bookman Old Style" w:hAnsi="Bookman Old Style" w:cstheme="minorHAnsi"/>
        </w:rPr>
        <w:t xml:space="preserve"> is greater than zero and less than one, which of the following is listed in descending order?</w:t>
      </w:r>
    </w:p>
    <w:p w14:paraId="5E35739E" w14:textId="7937577C" w:rsidR="005F7410" w:rsidRPr="00AA7437" w:rsidRDefault="00DC2F19" w:rsidP="005F7410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4</m:t>
                </m:r>
              </m:den>
            </m:f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2</m:t>
                </m:r>
              </m:num>
              <m:den>
                <m:r>
                  <w:rPr>
                    <w:rFonts w:ascii="Cambria Math" w:hAnsi="Cambria Math" w:cstheme="minorHAnsi"/>
                  </w:rPr>
                  <m:t>1</m:t>
                </m:r>
              </m:den>
            </m:f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3</m:t>
                </m:r>
              </m:num>
              <m:den>
                <m:r>
                  <w:rPr>
                    <w:rFonts w:ascii="Cambria Math" w:hAnsi="Cambria Math" w:cstheme="minorHAnsi"/>
                  </w:rPr>
                  <m:t>1</m:t>
                </m:r>
              </m:den>
            </m:f>
          </m:sup>
        </m:sSup>
      </m:oMath>
    </w:p>
    <w:p w14:paraId="1364FB24" w14:textId="4E94A028" w:rsidR="00685FEB" w:rsidRPr="00AA7437" w:rsidRDefault="00685FEB" w:rsidP="00685FEB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1</m:t>
                    </m:r>
                  </m:den>
                </m:f>
              </m:sup>
            </m:sSup>
            <m:r>
              <w:rPr>
                <w:rFonts w:ascii="Cambria Math" w:hAnsi="Cambria Math" w:cstheme="minorHAnsi"/>
              </w:rPr>
              <m:t>,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1</m:t>
                    </m:r>
                  </m:den>
                </m:f>
              </m:sup>
            </m:sSup>
            <m:r>
              <w:rPr>
                <w:rFonts w:ascii="Cambria Math" w:hAnsi="Cambria Math" w:cstheme="minorHAnsi"/>
              </w:rPr>
              <m:t>,</m:t>
            </m:r>
            <m:r>
              <w:rPr>
                <w:rFonts w:ascii="Cambria Math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4</m:t>
                </m:r>
              </m:den>
            </m:f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sup>
        </m:sSup>
      </m:oMath>
    </w:p>
    <w:p w14:paraId="3E5420F2" w14:textId="304DBAB3" w:rsidR="00685FEB" w:rsidRPr="00AA7437" w:rsidRDefault="00685FEB" w:rsidP="00685FEB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4</m:t>
                </m:r>
              </m:den>
            </m:f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2</m:t>
                </m:r>
              </m:num>
              <m:den>
                <m:r>
                  <w:rPr>
                    <w:rFonts w:ascii="Cambria Math" w:hAnsi="Cambria Math" w:cstheme="minorHAnsi"/>
                  </w:rPr>
                  <m:t>1</m:t>
                </m:r>
              </m:den>
            </m:f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3</m:t>
                </m:r>
              </m:num>
              <m:den>
                <m:r>
                  <w:rPr>
                    <w:rFonts w:ascii="Cambria Math" w:hAnsi="Cambria Math" w:cstheme="minorHAnsi"/>
                  </w:rPr>
                  <m:t>1</m:t>
                </m:r>
              </m:den>
            </m:f>
          </m:sup>
        </m:sSup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,</m:t>
            </m:r>
            <m:r>
              <w:rPr>
                <w:rFonts w:ascii="Cambria Math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sup>
        </m:sSup>
      </m:oMath>
    </w:p>
    <w:p w14:paraId="3C80C5B2" w14:textId="4A68C4AB" w:rsidR="00685FEB" w:rsidRPr="00AA7437" w:rsidRDefault="00685FEB" w:rsidP="00685FEB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4</m:t>
                </m:r>
              </m:den>
            </m:f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3</m:t>
                </m:r>
              </m:num>
              <m:den>
                <m:r>
                  <w:rPr>
                    <w:rFonts w:ascii="Cambria Math" w:hAnsi="Cambria Math" w:cstheme="minorHAnsi"/>
                  </w:rPr>
                  <m:t>1</m:t>
                </m:r>
              </m:den>
            </m:f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2</m:t>
                </m:r>
              </m:num>
              <m:den>
                <m:r>
                  <w:rPr>
                    <w:rFonts w:ascii="Cambria Math" w:hAnsi="Cambria Math" w:cstheme="minorHAnsi"/>
                  </w:rPr>
                  <m:t>1</m:t>
                </m:r>
              </m:den>
            </m:f>
          </m:sup>
        </m:sSup>
      </m:oMath>
    </w:p>
    <w:p w14:paraId="55A02496" w14:textId="77777777" w:rsidR="003E22C6" w:rsidRDefault="003E22C6" w:rsidP="000A0BDF">
      <w:pPr>
        <w:spacing w:line="480" w:lineRule="auto"/>
        <w:rPr>
          <w:rFonts w:ascii="Bookman Old Style" w:hAnsi="Bookman Old Style" w:cstheme="minorHAnsi"/>
        </w:rPr>
      </w:pPr>
    </w:p>
    <w:p w14:paraId="491A7D2A" w14:textId="612C34D8" w:rsidR="00D5050E" w:rsidRDefault="00D5050E" w:rsidP="00D5050E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If </w:t>
      </w:r>
      <w:r w:rsidR="009E0D9B">
        <w:rPr>
          <w:rFonts w:ascii="Bookman Old Style" w:hAnsi="Bookman Old Style" w:cstheme="minorHAnsi"/>
        </w:rPr>
        <w:t>A</w:t>
      </w:r>
      <w:r>
        <w:rPr>
          <w:rFonts w:ascii="Bookman Old Style" w:hAnsi="Bookman Old Style" w:cstheme="minorHAnsi"/>
        </w:rPr>
        <w:t xml:space="preserve"> is less than </w:t>
      </w:r>
      <w:r w:rsidR="00AA3D5B">
        <w:rPr>
          <w:rFonts w:ascii="Bookman Old Style" w:hAnsi="Bookman Old Style" w:cstheme="minorHAnsi"/>
        </w:rPr>
        <w:t>negative one</w:t>
      </w:r>
      <w:r>
        <w:rPr>
          <w:rFonts w:ascii="Bookman Old Style" w:hAnsi="Bookman Old Style" w:cstheme="minorHAnsi"/>
        </w:rPr>
        <w:t>, which of the following is listed in ascending order?</w:t>
      </w:r>
    </w:p>
    <w:p w14:paraId="18074DD8" w14:textId="677BC44F" w:rsidR="009E0D9B" w:rsidRPr="00AA7437" w:rsidRDefault="00DC2F19" w:rsidP="009E0D9B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5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6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4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7</m:t>
            </m:r>
          </m:sup>
        </m:sSup>
      </m:oMath>
    </w:p>
    <w:p w14:paraId="7CE5E817" w14:textId="77777777" w:rsidR="00AA7437" w:rsidRPr="009E0D9B" w:rsidRDefault="00AA7437" w:rsidP="00AA7437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5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6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4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7</m:t>
            </m:r>
          </m:sup>
        </m:sSup>
      </m:oMath>
    </w:p>
    <w:p w14:paraId="39572D61" w14:textId="34563DF1" w:rsidR="00AA7437" w:rsidRPr="00685FEB" w:rsidRDefault="00AA7437" w:rsidP="00AA7437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</w:rPr>
                  <m:t>7</m:t>
                </m:r>
              </m:sup>
            </m:sSup>
            <m:r>
              <w:rPr>
                <w:rFonts w:ascii="Cambria Math" w:hAnsi="Cambria Math" w:cstheme="minorHAnsi"/>
              </w:rPr>
              <m:t>,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</w:rPr>
                  <m:t>4</m:t>
                </m:r>
              </m:sup>
            </m:sSup>
            <m:r>
              <w:rPr>
                <w:rFonts w:ascii="Cambria Math" w:hAnsi="Cambria Math" w:cstheme="minorHAnsi"/>
              </w:rPr>
              <m:t>,</m:t>
            </m:r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5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6</m:t>
            </m:r>
          </m:sup>
        </m:sSup>
      </m:oMath>
    </w:p>
    <w:p w14:paraId="04A7E104" w14:textId="546D1DA5" w:rsidR="00685FEB" w:rsidRPr="009E0D9B" w:rsidRDefault="00685FEB" w:rsidP="00685FEB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</w:rPr>
                  <m:t>7</m:t>
                </m:r>
              </m:sup>
            </m:sSup>
            <m:r>
              <w:rPr>
                <w:rFonts w:ascii="Cambria Math" w:hAnsi="Cambria Math" w:cstheme="minorHAnsi"/>
              </w:rPr>
              <m:t>,A</m:t>
            </m:r>
          </m:e>
          <m:sup>
            <m:r>
              <w:rPr>
                <w:rFonts w:ascii="Cambria Math" w:hAnsi="Cambria Math" w:cstheme="minorHAnsi"/>
              </w:rPr>
              <m:t>5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4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6</m:t>
            </m:r>
          </m:sup>
        </m:sSup>
      </m:oMath>
    </w:p>
    <w:p w14:paraId="6B93155F" w14:textId="77777777" w:rsidR="00685FEB" w:rsidRPr="009E0D9B" w:rsidRDefault="00685FEB" w:rsidP="00685FEB">
      <w:pPr>
        <w:pStyle w:val="ListParagraph"/>
        <w:spacing w:line="480" w:lineRule="auto"/>
        <w:ind w:left="1440"/>
        <w:rPr>
          <w:rFonts w:ascii="Bookman Old Style" w:hAnsi="Bookman Old Style" w:cstheme="minorHAnsi"/>
        </w:rPr>
      </w:pPr>
    </w:p>
    <w:p w14:paraId="362704D0" w14:textId="44578273" w:rsidR="000A0BDF" w:rsidRDefault="000A0BDF" w:rsidP="000A0BDF">
      <w:pPr>
        <w:spacing w:line="480" w:lineRule="auto"/>
        <w:rPr>
          <w:rFonts w:ascii="Bookman Old Style" w:hAnsi="Bookman Old Style" w:cstheme="minorHAnsi"/>
        </w:rPr>
      </w:pPr>
    </w:p>
    <w:p w14:paraId="6049D061" w14:textId="77777777" w:rsidR="00AA3D5B" w:rsidRDefault="00AA3D5B" w:rsidP="00AA3D5B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If A is less than negative one, which of the following is listed in ascending order?</w:t>
      </w:r>
    </w:p>
    <w:p w14:paraId="0ACBF0D5" w14:textId="6D844451" w:rsidR="00AA3D5B" w:rsidRPr="00685FEB" w:rsidRDefault="00DC2F19" w:rsidP="00AA3D5B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</w:rPr>
                  <m:t>5</m:t>
                </m:r>
              </m:sup>
            </m:sSup>
            <m:r>
              <w:rPr>
                <w:rFonts w:ascii="Cambria Math" w:hAnsi="Cambria Math" w:cstheme="minorHAnsi"/>
              </w:rPr>
              <m:t>,</m:t>
            </m:r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-2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-4</m:t>
            </m:r>
          </m:sup>
        </m:sSup>
      </m:oMath>
    </w:p>
    <w:p w14:paraId="0CF093F7" w14:textId="6B252870" w:rsidR="00685FEB" w:rsidRPr="00AA7437" w:rsidRDefault="00685FEB" w:rsidP="00685FEB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</w:rPr>
                  <m:t>5</m:t>
                </m:r>
              </m:sup>
            </m:sSup>
            <m:r>
              <w:rPr>
                <w:rFonts w:ascii="Cambria Math" w:hAnsi="Cambria Math" w:cstheme="minorHAnsi"/>
              </w:rPr>
              <m:t>,A</m:t>
            </m:r>
          </m:e>
          <m:sup>
            <m:r>
              <w:rPr>
                <w:rFonts w:ascii="Cambria Math" w:hAnsi="Cambria Math" w:cstheme="minorHAnsi"/>
              </w:rPr>
              <m:t>-2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-4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</m:oMath>
    </w:p>
    <w:p w14:paraId="469EB593" w14:textId="6DB51EA2" w:rsidR="00685FEB" w:rsidRPr="00AA7437" w:rsidRDefault="00685FEB" w:rsidP="00685FEB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</w:rPr>
                  <m:t>5</m:t>
                </m:r>
              </m:sup>
            </m:sSup>
            <m:r>
              <w:rPr>
                <w:rFonts w:ascii="Cambria Math" w:hAnsi="Cambria Math" w:cstheme="minorHAnsi"/>
              </w:rPr>
              <m:t>,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</w:rPr>
              <m:t>,</m:t>
            </m:r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-2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-4</m:t>
            </m:r>
          </m:sup>
        </m:sSup>
      </m:oMath>
    </w:p>
    <w:p w14:paraId="3A47FD63" w14:textId="27155131" w:rsidR="00685FEB" w:rsidRPr="00AA7437" w:rsidRDefault="00685FEB" w:rsidP="00685FEB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</w:rPr>
                  <m:t>5</m:t>
                </m:r>
              </m:sup>
            </m:sSup>
            <m:r>
              <w:rPr>
                <w:rFonts w:ascii="Cambria Math" w:hAnsi="Cambria Math" w:cstheme="minorHAnsi"/>
              </w:rPr>
              <m:t>,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</w:rPr>
              <m:t>,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</w:rPr>
                  <m:t>-4</m:t>
                </m:r>
              </m:sup>
            </m:sSup>
            <m:r>
              <w:rPr>
                <w:rFonts w:ascii="Cambria Math" w:hAnsi="Cambria Math" w:cstheme="minorHAnsi"/>
              </w:rPr>
              <m:t>,</m:t>
            </m:r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-2</m:t>
            </m:r>
          </m:sup>
        </m:sSup>
      </m:oMath>
    </w:p>
    <w:p w14:paraId="70699951" w14:textId="565174EE" w:rsidR="009959F8" w:rsidRDefault="009959F8" w:rsidP="000A0BDF">
      <w:pPr>
        <w:spacing w:line="480" w:lineRule="auto"/>
        <w:rPr>
          <w:rFonts w:ascii="Bookman Old Style" w:hAnsi="Bookman Old Style" w:cstheme="minorHAnsi"/>
        </w:rPr>
      </w:pPr>
    </w:p>
    <w:p w14:paraId="0521B1D1" w14:textId="78AF50D3" w:rsidR="008418AA" w:rsidRDefault="008418AA" w:rsidP="000A0BDF">
      <w:pPr>
        <w:spacing w:line="480" w:lineRule="auto"/>
        <w:rPr>
          <w:rFonts w:ascii="Bookman Old Style" w:hAnsi="Bookman Old Style" w:cstheme="minorHAnsi"/>
        </w:rPr>
      </w:pPr>
    </w:p>
    <w:p w14:paraId="7663624E" w14:textId="77777777" w:rsidR="000A0BDF" w:rsidRDefault="000A0BDF" w:rsidP="000A0BDF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If A is less than negative one, which of the following is listed in ascending order?</w:t>
      </w:r>
    </w:p>
    <w:p w14:paraId="54AC359F" w14:textId="02239851" w:rsidR="005E35FA" w:rsidRPr="00C77302" w:rsidRDefault="00685FEB" w:rsidP="005E35FA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</w:rPr>
                  <m:t>2.6</m:t>
                </m:r>
              </m:sup>
            </m:sSup>
            <m:r>
              <w:rPr>
                <w:rFonts w:ascii="Cambria Math" w:hAnsi="Cambria Math" w:cstheme="minorHAnsi"/>
              </w:rPr>
              <m:t>,A</m:t>
            </m:r>
          </m:e>
          <m:sup>
            <m:r>
              <w:rPr>
                <w:rFonts w:ascii="Cambria Math" w:hAnsi="Cambria Math" w:cstheme="minorHAnsi"/>
              </w:rPr>
              <m:t>1.2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-1.5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</m:t>
            </m:r>
            <m:r>
              <w:rPr>
                <w:rFonts w:ascii="Cambria Math" w:hAnsi="Cambria Math" w:cstheme="minorHAnsi"/>
              </w:rPr>
              <m:t>3.4</m:t>
            </m:r>
          </m:sup>
        </m:sSup>
      </m:oMath>
    </w:p>
    <w:p w14:paraId="02796AB2" w14:textId="697AAD3B" w:rsidR="00C77302" w:rsidRPr="00AA7437" w:rsidRDefault="00C77302" w:rsidP="00C77302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-1.5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,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-3.4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,</m:t>
                </m:r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</w:rPr>
                  <m:t>2.6</m:t>
                </m:r>
              </m:sup>
            </m:sSup>
            <m:r>
              <w:rPr>
                <w:rFonts w:ascii="Cambria Math" w:hAnsi="Cambria Math" w:cstheme="minorHAnsi"/>
              </w:rPr>
              <m:t>,A</m:t>
            </m:r>
          </m:e>
          <m:sup>
            <m:r>
              <w:rPr>
                <w:rFonts w:ascii="Cambria Math" w:hAnsi="Cambria Math" w:cstheme="minorHAnsi"/>
              </w:rPr>
              <m:t>1.2</m:t>
            </m:r>
          </m:sup>
        </m:sSup>
      </m:oMath>
    </w:p>
    <w:p w14:paraId="22548D46" w14:textId="7CB01D95" w:rsidR="00C77302" w:rsidRPr="00AA7437" w:rsidRDefault="00C77302" w:rsidP="00C77302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</w:rPr>
                  <m:t>2.6</m:t>
                </m:r>
              </m:sup>
            </m:sSup>
            <m:r>
              <w:rPr>
                <w:rFonts w:ascii="Cambria Math" w:hAnsi="Cambria Math" w:cstheme="minorHAnsi"/>
              </w:rPr>
              <m:t>,A</m:t>
            </m:r>
          </m:e>
          <m:sup>
            <m:r>
              <w:rPr>
                <w:rFonts w:ascii="Cambria Math" w:hAnsi="Cambria Math" w:cstheme="minorHAnsi"/>
              </w:rPr>
              <m:t>1.2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-3.4</m:t>
            </m:r>
          </m:sup>
        </m:sSup>
        <m:r>
          <w:rPr>
            <w:rFonts w:ascii="Cambria Math" w:hAnsi="Cambria Math" w:cstheme="minorHAnsi"/>
          </w:rPr>
          <m:t>,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-1.5</m:t>
            </m:r>
          </m:sup>
        </m:sSup>
      </m:oMath>
    </w:p>
    <w:p w14:paraId="44367647" w14:textId="241AE8FB" w:rsidR="00C77302" w:rsidRPr="00AA7437" w:rsidRDefault="00C77302" w:rsidP="00C77302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-1.5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,A</m:t>
                </m:r>
              </m:e>
              <m:sup>
                <m:r>
                  <w:rPr>
                    <w:rFonts w:ascii="Cambria Math" w:hAnsi="Cambria Math" w:cstheme="minorHAnsi"/>
                  </w:rPr>
                  <m:t>2.6</m:t>
                </m:r>
              </m:sup>
            </m:sSup>
            <m:r>
              <w:rPr>
                <w:rFonts w:ascii="Cambria Math" w:hAnsi="Cambria Math" w:cstheme="minorHAnsi"/>
              </w:rPr>
              <m:t>,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</w:rPr>
                  <m:t>-3.4</m:t>
                </m:r>
              </m:sup>
            </m:sSup>
            <m:r>
              <w:rPr>
                <w:rFonts w:ascii="Cambria Math" w:hAnsi="Cambria Math" w:cstheme="minorHAnsi"/>
              </w:rPr>
              <m:t>,A</m:t>
            </m:r>
          </m:e>
          <m:sup>
            <m:r>
              <w:rPr>
                <w:rFonts w:ascii="Cambria Math" w:hAnsi="Cambria Math" w:cstheme="minorHAnsi"/>
              </w:rPr>
              <m:t>1.2</m:t>
            </m:r>
          </m:sup>
        </m:sSup>
      </m:oMath>
    </w:p>
    <w:p w14:paraId="2A971E7D" w14:textId="77777777" w:rsidR="00C77302" w:rsidRPr="00AA7437" w:rsidRDefault="00C77302" w:rsidP="00C77302">
      <w:pPr>
        <w:pStyle w:val="ListParagraph"/>
        <w:spacing w:line="480" w:lineRule="auto"/>
        <w:ind w:left="1440"/>
        <w:rPr>
          <w:rFonts w:ascii="Bookman Old Style" w:hAnsi="Bookman Old Style" w:cstheme="minorHAnsi"/>
        </w:rPr>
      </w:pPr>
    </w:p>
    <w:p w14:paraId="467580E9" w14:textId="77777777" w:rsidR="00AA7437" w:rsidRPr="009E0D9B" w:rsidRDefault="00AA7437" w:rsidP="00AA7437">
      <w:pPr>
        <w:pStyle w:val="ListParagraph"/>
        <w:spacing w:line="480" w:lineRule="auto"/>
        <w:ind w:left="1440"/>
        <w:rPr>
          <w:rFonts w:ascii="Bookman Old Style" w:hAnsi="Bookman Old Style" w:cstheme="minorHAnsi"/>
        </w:rPr>
      </w:pPr>
    </w:p>
    <w:p w14:paraId="5B09BEAB" w14:textId="56DA0870" w:rsidR="0000037E" w:rsidRPr="001612DB" w:rsidRDefault="0000037E" w:rsidP="00AA7437">
      <w:pPr>
        <w:pStyle w:val="ListParagraph"/>
        <w:spacing w:line="480" w:lineRule="auto"/>
        <w:ind w:left="1440"/>
        <w:rPr>
          <w:rFonts w:ascii="Bookman Old Style" w:hAnsi="Bookman Old Style" w:cstheme="minorHAnsi"/>
        </w:rPr>
      </w:pPr>
    </w:p>
    <w:sectPr w:rsidR="0000037E" w:rsidRPr="001612DB" w:rsidSect="00E361CE">
      <w:type w:val="continuous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FC117" w14:textId="77777777" w:rsidR="00996671" w:rsidRDefault="00996671" w:rsidP="00996671">
      <w:pPr>
        <w:spacing w:after="0" w:line="240" w:lineRule="auto"/>
      </w:pPr>
      <w:r>
        <w:separator/>
      </w:r>
    </w:p>
  </w:endnote>
  <w:endnote w:type="continuationSeparator" w:id="0">
    <w:p w14:paraId="204869CD" w14:textId="77777777" w:rsidR="00996671" w:rsidRDefault="00996671" w:rsidP="0099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6797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330EE" w14:textId="5E28FD84" w:rsidR="00996671" w:rsidRDefault="009966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F30364" w14:textId="77777777" w:rsidR="00996671" w:rsidRDefault="00996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B80BE" w14:textId="77777777" w:rsidR="00996671" w:rsidRDefault="00996671" w:rsidP="00996671">
      <w:pPr>
        <w:spacing w:after="0" w:line="240" w:lineRule="auto"/>
      </w:pPr>
      <w:r>
        <w:separator/>
      </w:r>
    </w:p>
  </w:footnote>
  <w:footnote w:type="continuationSeparator" w:id="0">
    <w:p w14:paraId="16F4C0AA" w14:textId="77777777" w:rsidR="00996671" w:rsidRDefault="00996671" w:rsidP="00996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6242"/>
    <w:multiLevelType w:val="hybridMultilevel"/>
    <w:tmpl w:val="A94447FE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F5506"/>
    <w:multiLevelType w:val="hybridMultilevel"/>
    <w:tmpl w:val="A1F6F4C0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31E9B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01867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210C0F"/>
    <w:multiLevelType w:val="hybridMultilevel"/>
    <w:tmpl w:val="A1F6F4C0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11BFE"/>
    <w:multiLevelType w:val="hybridMultilevel"/>
    <w:tmpl w:val="03F880B4"/>
    <w:lvl w:ilvl="0" w:tplc="653AE6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8D5A01"/>
    <w:multiLevelType w:val="hybridMultilevel"/>
    <w:tmpl w:val="98741B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4492D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F231A3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690B13"/>
    <w:multiLevelType w:val="hybridMultilevel"/>
    <w:tmpl w:val="A1F6F4C0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EB2E0C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30"/>
    <w:rsid w:val="0000037E"/>
    <w:rsid w:val="0000621C"/>
    <w:rsid w:val="00011BB3"/>
    <w:rsid w:val="0008248B"/>
    <w:rsid w:val="000A0BDF"/>
    <w:rsid w:val="000B2511"/>
    <w:rsid w:val="000D217A"/>
    <w:rsid w:val="000F196E"/>
    <w:rsid w:val="000F1AC8"/>
    <w:rsid w:val="001612DB"/>
    <w:rsid w:val="001C7732"/>
    <w:rsid w:val="00225C6C"/>
    <w:rsid w:val="002A5E2A"/>
    <w:rsid w:val="002C2E2C"/>
    <w:rsid w:val="0030481C"/>
    <w:rsid w:val="00351871"/>
    <w:rsid w:val="00354808"/>
    <w:rsid w:val="00374960"/>
    <w:rsid w:val="00376D77"/>
    <w:rsid w:val="003A6647"/>
    <w:rsid w:val="003E22C6"/>
    <w:rsid w:val="003E37DB"/>
    <w:rsid w:val="00404772"/>
    <w:rsid w:val="004E37F4"/>
    <w:rsid w:val="005220AC"/>
    <w:rsid w:val="00561E56"/>
    <w:rsid w:val="005D302B"/>
    <w:rsid w:val="005E35FA"/>
    <w:rsid w:val="005F687C"/>
    <w:rsid w:val="005F7410"/>
    <w:rsid w:val="006226E0"/>
    <w:rsid w:val="0064045F"/>
    <w:rsid w:val="0066443A"/>
    <w:rsid w:val="00676949"/>
    <w:rsid w:val="00685FEB"/>
    <w:rsid w:val="006C345D"/>
    <w:rsid w:val="006D3859"/>
    <w:rsid w:val="006D4EEF"/>
    <w:rsid w:val="00700889"/>
    <w:rsid w:val="00750C69"/>
    <w:rsid w:val="007A2EC0"/>
    <w:rsid w:val="007A3DDC"/>
    <w:rsid w:val="007B68AB"/>
    <w:rsid w:val="00800730"/>
    <w:rsid w:val="008418AA"/>
    <w:rsid w:val="008B2A2D"/>
    <w:rsid w:val="00962955"/>
    <w:rsid w:val="009959F8"/>
    <w:rsid w:val="00996671"/>
    <w:rsid w:val="009D6A23"/>
    <w:rsid w:val="009E0D9B"/>
    <w:rsid w:val="00A42CA9"/>
    <w:rsid w:val="00AA3D5B"/>
    <w:rsid w:val="00AA7437"/>
    <w:rsid w:val="00AD1F2F"/>
    <w:rsid w:val="00B837FB"/>
    <w:rsid w:val="00B9665F"/>
    <w:rsid w:val="00BB5C46"/>
    <w:rsid w:val="00BC56E8"/>
    <w:rsid w:val="00BC6A00"/>
    <w:rsid w:val="00BF0FD8"/>
    <w:rsid w:val="00C35155"/>
    <w:rsid w:val="00C678CF"/>
    <w:rsid w:val="00C77302"/>
    <w:rsid w:val="00C82EB6"/>
    <w:rsid w:val="00C91A97"/>
    <w:rsid w:val="00C96B70"/>
    <w:rsid w:val="00CB6E5C"/>
    <w:rsid w:val="00CD060F"/>
    <w:rsid w:val="00D24512"/>
    <w:rsid w:val="00D27597"/>
    <w:rsid w:val="00D325BE"/>
    <w:rsid w:val="00D401BE"/>
    <w:rsid w:val="00D438D1"/>
    <w:rsid w:val="00D5050E"/>
    <w:rsid w:val="00D723EC"/>
    <w:rsid w:val="00D84822"/>
    <w:rsid w:val="00DB5BBA"/>
    <w:rsid w:val="00DC2F19"/>
    <w:rsid w:val="00DF5809"/>
    <w:rsid w:val="00E23DDA"/>
    <w:rsid w:val="00E33B51"/>
    <w:rsid w:val="00E361CE"/>
    <w:rsid w:val="00E50A9C"/>
    <w:rsid w:val="00E8080A"/>
    <w:rsid w:val="00E81259"/>
    <w:rsid w:val="00E92215"/>
    <w:rsid w:val="00ED38BA"/>
    <w:rsid w:val="00EE3075"/>
    <w:rsid w:val="00EE67F4"/>
    <w:rsid w:val="00EF4DDD"/>
    <w:rsid w:val="00EF7F06"/>
    <w:rsid w:val="00F1389C"/>
    <w:rsid w:val="00F3271F"/>
    <w:rsid w:val="00F54711"/>
    <w:rsid w:val="00F65C95"/>
    <w:rsid w:val="00F665CF"/>
    <w:rsid w:val="00F6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7A211"/>
  <w15:chartTrackingRefBased/>
  <w15:docId w15:val="{6A991774-F214-4AC7-A81A-44FEF97F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7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71"/>
  </w:style>
  <w:style w:type="paragraph" w:styleId="Footer">
    <w:name w:val="footer"/>
    <w:basedOn w:val="Normal"/>
    <w:link w:val="FooterChar"/>
    <w:uiPriority w:val="99"/>
    <w:unhideWhenUsed/>
    <w:rsid w:val="0099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71"/>
  </w:style>
  <w:style w:type="character" w:styleId="PlaceholderText">
    <w:name w:val="Placeholder Text"/>
    <w:basedOn w:val="DefaultParagraphFont"/>
    <w:uiPriority w:val="99"/>
    <w:semiHidden/>
    <w:rsid w:val="00EF7F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Navarro</dc:creator>
  <cp:keywords/>
  <dc:description/>
  <cp:lastModifiedBy>Ricardo Navarro</cp:lastModifiedBy>
  <cp:revision>2</cp:revision>
  <cp:lastPrinted>2020-12-14T01:47:00Z</cp:lastPrinted>
  <dcterms:created xsi:type="dcterms:W3CDTF">2020-12-14T01:48:00Z</dcterms:created>
  <dcterms:modified xsi:type="dcterms:W3CDTF">2020-12-14T01:48:00Z</dcterms:modified>
</cp:coreProperties>
</file>